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59" w:rsidRDefault="00A9340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СОВЕТ ДЕПУТАТОВ</w:t>
      </w:r>
    </w:p>
    <w:p w:rsidR="006C1F59" w:rsidRDefault="00DB187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КРАСНОЯРСКОГО</w:t>
      </w:r>
      <w:r w:rsidR="00A93406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СЕЛЬСОВЕТА</w:t>
      </w:r>
    </w:p>
    <w:p w:rsidR="006C1F59" w:rsidRPr="0054078E" w:rsidRDefault="0054078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078E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ТАТАРСКОГО</w:t>
      </w:r>
      <w:r w:rsidR="00A93406" w:rsidRPr="0054078E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РАЙОНА НОВОСИБИРСКОЙ ОБЛАСТИ</w:t>
      </w:r>
    </w:p>
    <w:p w:rsidR="006C1F59" w:rsidRPr="0054078E" w:rsidRDefault="0054078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078E">
        <w:rPr>
          <w:rFonts w:ascii="Times New Roman" w:eastAsia="Calibri" w:hAnsi="Times New Roman" w:cs="Times New Roman"/>
          <w:sz w:val="24"/>
          <w:szCs w:val="24"/>
        </w:rPr>
        <w:t xml:space="preserve">Шестого </w:t>
      </w:r>
      <w:r w:rsidR="00A93406" w:rsidRPr="0054078E">
        <w:rPr>
          <w:rFonts w:ascii="Times New Roman" w:eastAsia="Calibri" w:hAnsi="Times New Roman" w:cs="Times New Roman"/>
          <w:sz w:val="24"/>
          <w:szCs w:val="24"/>
        </w:rPr>
        <w:t>созыва</w:t>
      </w:r>
    </w:p>
    <w:p w:rsidR="006C1F59" w:rsidRPr="0054078E" w:rsidRDefault="00A9340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078E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>РЕШЕНИЕ</w:t>
      </w:r>
    </w:p>
    <w:p w:rsidR="006C1F59" w:rsidRPr="0054078E" w:rsidRDefault="0054078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078E">
        <w:rPr>
          <w:rFonts w:ascii="Times New Roman" w:eastAsia="Calibri" w:hAnsi="Times New Roman" w:cs="Times New Roman"/>
          <w:sz w:val="24"/>
          <w:szCs w:val="24"/>
        </w:rPr>
        <w:t>Внеочередной 4</w:t>
      </w:r>
      <w:r w:rsidR="00DB1872">
        <w:rPr>
          <w:rFonts w:ascii="Times New Roman" w:eastAsia="Calibri" w:hAnsi="Times New Roman" w:cs="Times New Roman"/>
          <w:sz w:val="24"/>
          <w:szCs w:val="24"/>
        </w:rPr>
        <w:t>0</w:t>
      </w:r>
      <w:r w:rsidR="00A93406" w:rsidRPr="0054078E">
        <w:rPr>
          <w:rFonts w:ascii="Times New Roman" w:eastAsia="Calibri" w:hAnsi="Times New Roman" w:cs="Times New Roman"/>
          <w:sz w:val="24"/>
          <w:szCs w:val="24"/>
        </w:rPr>
        <w:t xml:space="preserve"> сессии</w:t>
      </w:r>
    </w:p>
    <w:p w:rsidR="006C1F59" w:rsidRPr="0054078E" w:rsidRDefault="00A93406" w:rsidP="0054078E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078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54078E" w:rsidRPr="0054078E">
        <w:rPr>
          <w:rFonts w:ascii="Times New Roman" w:eastAsia="Calibri" w:hAnsi="Times New Roman" w:cs="Times New Roman"/>
          <w:sz w:val="24"/>
          <w:szCs w:val="24"/>
        </w:rPr>
        <w:t xml:space="preserve">01» февраля </w:t>
      </w:r>
      <w:r w:rsidRPr="0054078E">
        <w:rPr>
          <w:rFonts w:ascii="Times New Roman" w:eastAsia="Calibri" w:hAnsi="Times New Roman" w:cs="Times New Roman"/>
          <w:sz w:val="24"/>
          <w:szCs w:val="24"/>
        </w:rPr>
        <w:t xml:space="preserve"> 2024 г</w:t>
      </w:r>
      <w:r w:rsidR="0054078E" w:rsidRPr="0054078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с.К</w:t>
      </w:r>
      <w:r w:rsidR="00DB1872">
        <w:rPr>
          <w:rFonts w:ascii="Times New Roman" w:eastAsia="Calibri" w:hAnsi="Times New Roman" w:cs="Times New Roman"/>
          <w:sz w:val="24"/>
          <w:szCs w:val="24"/>
        </w:rPr>
        <w:t>расноярка</w:t>
      </w:r>
      <w:r w:rsidR="0054078E" w:rsidRPr="005407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078E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54078E" w:rsidRPr="0054078E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54078E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54078E">
        <w:rPr>
          <w:rFonts w:ascii="Times New Roman" w:eastAsia="Calibri" w:hAnsi="Times New Roman" w:cs="Times New Roman"/>
          <w:iCs/>
          <w:spacing w:val="-22"/>
          <w:sz w:val="24"/>
          <w:szCs w:val="24"/>
        </w:rPr>
        <w:t xml:space="preserve">№ </w:t>
      </w:r>
      <w:r w:rsidR="0054078E" w:rsidRPr="0054078E">
        <w:rPr>
          <w:rFonts w:ascii="Times New Roman" w:eastAsia="Calibri" w:hAnsi="Times New Roman" w:cs="Times New Roman"/>
          <w:iCs/>
          <w:spacing w:val="-22"/>
          <w:sz w:val="24"/>
          <w:szCs w:val="24"/>
        </w:rPr>
        <w:t>1</w:t>
      </w:r>
      <w:r w:rsidR="00DB1872">
        <w:rPr>
          <w:rFonts w:ascii="Times New Roman" w:eastAsia="Calibri" w:hAnsi="Times New Roman" w:cs="Times New Roman"/>
          <w:iCs/>
          <w:spacing w:val="-22"/>
          <w:sz w:val="24"/>
          <w:szCs w:val="24"/>
        </w:rPr>
        <w:t>09</w:t>
      </w:r>
    </w:p>
    <w:p w:rsidR="006C1F59" w:rsidRPr="0054078E" w:rsidRDefault="00A934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078E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6C1F59" w:rsidRPr="0054078E" w:rsidRDefault="006C1F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1F59" w:rsidRDefault="00A93406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54078E">
        <w:rPr>
          <w:rFonts w:ascii="Times New Roman" w:eastAsia="Calibri" w:hAnsi="Times New Roman" w:cs="Times New Roman"/>
          <w:b/>
          <w:sz w:val="24"/>
          <w:szCs w:val="24"/>
        </w:rPr>
        <w:t xml:space="preserve">О НАЗНАЧЕНИИ ПУБЛИЧНЫХ СЛУШАНИЙ ПО ВОПРОСУ ПРЕОБРАЗОВАНИЯ ВСЕХ ПОСЕЛЕНИЙ, ВХОДЯЩИХ В СОСТАВ </w:t>
      </w:r>
      <w:r w:rsidR="0054078E" w:rsidRPr="0054078E">
        <w:rPr>
          <w:rFonts w:ascii="Times New Roman" w:eastAsia="Calibri" w:hAnsi="Times New Roman" w:cs="Times New Roman"/>
          <w:b/>
          <w:sz w:val="24"/>
          <w:szCs w:val="24"/>
        </w:rPr>
        <w:t>ТАТАРСКОГО</w:t>
      </w:r>
      <w:r w:rsidRPr="0054078E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 НОВОСИБИРСКОЙ ОБЛАСТИ,</w:t>
      </w:r>
      <w:r w:rsidR="00A60C5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4078E">
        <w:rPr>
          <w:rFonts w:ascii="Times New Roman" w:hAnsi="Times New Roman" w:cs="Times New Roman"/>
          <w:b/>
          <w:bCs/>
          <w:sz w:val="24"/>
          <w:szCs w:val="24"/>
        </w:rPr>
        <w:t>ПУТЕМ 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ОБЪЕДИНЕНИЯ, НЕ ВЛЕКУЩЕГО ИЗМЕНЕНИЯ ГРАНИЦ ИНЫХ МУНИЦИПАЛЬНЫХ ОБРАЗОВАНИЙ, И НАДЕЛЕНИИ ВНОВЬ ОБРАЗОВАННОГО МУНИЦИПАЛЬНОГО ОБРАЗОВАНИЯ СТАТУСОМ МУНИЦИПАЛЬНОГО ОКРУГА</w:t>
      </w:r>
    </w:p>
    <w:p w:rsidR="006C1F59" w:rsidRDefault="006C1F5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F59" w:rsidRDefault="00A93406">
      <w:pPr>
        <w:pStyle w:val="ConsPlusTitle"/>
        <w:ind w:firstLine="567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 связи с поступившим решением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Совета депутатов </w:t>
      </w:r>
      <w:r w:rsidR="0054078E" w:rsidRPr="0054078E">
        <w:rPr>
          <w:rFonts w:ascii="Times New Roman" w:hAnsi="Times New Roman" w:cs="Times New Roman"/>
          <w:b w:val="0"/>
          <w:sz w:val="28"/>
          <w:szCs w:val="28"/>
        </w:rPr>
        <w:t>Т</w:t>
      </w:r>
      <w:r w:rsidR="0054078E">
        <w:rPr>
          <w:rFonts w:ascii="Times New Roman" w:hAnsi="Times New Roman" w:cs="Times New Roman"/>
          <w:b w:val="0"/>
          <w:sz w:val="28"/>
          <w:szCs w:val="28"/>
        </w:rPr>
        <w:t>атарского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от </w:t>
      </w:r>
      <w:r w:rsidRPr="0054078E">
        <w:rPr>
          <w:rFonts w:ascii="Times New Roman" w:hAnsi="Times New Roman" w:cs="Times New Roman"/>
          <w:b w:val="0"/>
          <w:sz w:val="28"/>
          <w:szCs w:val="28"/>
          <w:highlight w:val="yellow"/>
        </w:rPr>
        <w:t>«__» ______ 2024 г. № __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 выдвижении инициативы по преобразованию всех поселений, входящих в состав </w:t>
      </w:r>
      <w:r w:rsidR="0054078E">
        <w:rPr>
          <w:rFonts w:ascii="Times New Roman" w:hAnsi="Times New Roman" w:cs="Times New Roman"/>
          <w:b w:val="0"/>
          <w:bCs/>
          <w:sz w:val="28"/>
          <w:szCs w:val="28"/>
        </w:rPr>
        <w:t xml:space="preserve">Татарского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муниципального района Новосибирской области, путем их объединения,</w:t>
      </w:r>
      <w:r w:rsidR="00D469B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не влекущего изменения границ иных муниципальных образований, и наделении вновь образованного муниципального образования статусом муниципального округа»,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руководствуясь частью 3.1-1. статьи 13, пунктом 4 части 3 статьи 28 Федерального закона от 06.10.2003 № 131-ФЗ «Об общих принципах организации местного самоуправления в Российской Федерации», Уставом </w:t>
      </w:r>
      <w:r w:rsidR="00E4749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DB1872">
        <w:rPr>
          <w:rFonts w:ascii="Times New Roman" w:eastAsia="Times New Roman" w:hAnsi="Times New Roman" w:cs="Times New Roman"/>
          <w:b w:val="0"/>
          <w:sz w:val="28"/>
          <w:szCs w:val="28"/>
        </w:rPr>
        <w:t>Красноярского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сельсовета </w:t>
      </w:r>
      <w:r w:rsidR="0054078E">
        <w:rPr>
          <w:rFonts w:ascii="Times New Roman" w:eastAsia="Times New Roman" w:hAnsi="Times New Roman" w:cs="Times New Roman"/>
          <w:b w:val="0"/>
          <w:sz w:val="28"/>
          <w:szCs w:val="28"/>
        </w:rPr>
        <w:t>Татарского</w:t>
      </w:r>
      <w:r w:rsidR="00E4749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муниципального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района Новосибирской области, Положением о публичных слушаниях в </w:t>
      </w:r>
      <w:r w:rsidR="0054078E">
        <w:rPr>
          <w:rFonts w:ascii="Times New Roman" w:eastAsia="Times New Roman" w:hAnsi="Times New Roman" w:cs="Times New Roman"/>
          <w:b w:val="0"/>
          <w:sz w:val="28"/>
          <w:szCs w:val="28"/>
        </w:rPr>
        <w:t>К</w:t>
      </w:r>
      <w:r w:rsidR="00DB1872">
        <w:rPr>
          <w:rFonts w:ascii="Times New Roman" w:eastAsia="Times New Roman" w:hAnsi="Times New Roman" w:cs="Times New Roman"/>
          <w:b w:val="0"/>
          <w:sz w:val="28"/>
          <w:szCs w:val="28"/>
        </w:rPr>
        <w:t>расноярском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сельсовете </w:t>
      </w:r>
      <w:r w:rsidR="0054078E">
        <w:rPr>
          <w:rFonts w:ascii="Times New Roman" w:eastAsia="Times New Roman" w:hAnsi="Times New Roman" w:cs="Times New Roman"/>
          <w:b w:val="0"/>
          <w:sz w:val="28"/>
          <w:szCs w:val="28"/>
        </w:rPr>
        <w:t>Татарского</w:t>
      </w:r>
      <w:r w:rsidR="00E4749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муниципального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района Новосибирской области, утвержденным решением Совета депутатов </w:t>
      </w:r>
      <w:r w:rsidR="00DB1872">
        <w:rPr>
          <w:rFonts w:ascii="Times New Roman" w:eastAsia="Times New Roman" w:hAnsi="Times New Roman" w:cs="Times New Roman"/>
          <w:b w:val="0"/>
          <w:sz w:val="28"/>
          <w:szCs w:val="28"/>
        </w:rPr>
        <w:t>Красноярского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сельсовета </w:t>
      </w:r>
      <w:r w:rsidR="0054078E">
        <w:rPr>
          <w:rFonts w:ascii="Times New Roman" w:eastAsia="Times New Roman" w:hAnsi="Times New Roman" w:cs="Times New Roman"/>
          <w:b w:val="0"/>
          <w:sz w:val="28"/>
          <w:szCs w:val="28"/>
        </w:rPr>
        <w:t>Татарского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района Новосибирской </w:t>
      </w:r>
      <w:r w:rsidRPr="00DB1E2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области от </w:t>
      </w:r>
      <w:r w:rsidR="00DB1872">
        <w:rPr>
          <w:rFonts w:ascii="Times New Roman" w:eastAsia="Times New Roman" w:hAnsi="Times New Roman" w:cs="Times New Roman"/>
          <w:b w:val="0"/>
          <w:sz w:val="28"/>
          <w:szCs w:val="28"/>
        </w:rPr>
        <w:t>30</w:t>
      </w:r>
      <w:r w:rsidR="00DB1E2A" w:rsidRPr="00DB1E2A">
        <w:rPr>
          <w:rFonts w:ascii="Times New Roman" w:eastAsia="Times New Roman" w:hAnsi="Times New Roman" w:cs="Times New Roman"/>
          <w:b w:val="0"/>
          <w:sz w:val="28"/>
          <w:szCs w:val="28"/>
        </w:rPr>
        <w:t>.0</w:t>
      </w:r>
      <w:r w:rsidR="00DB1872">
        <w:rPr>
          <w:rFonts w:ascii="Times New Roman" w:eastAsia="Times New Roman" w:hAnsi="Times New Roman" w:cs="Times New Roman"/>
          <w:b w:val="0"/>
          <w:sz w:val="28"/>
          <w:szCs w:val="28"/>
        </w:rPr>
        <w:t>6</w:t>
      </w:r>
      <w:r w:rsidR="00DB1E2A" w:rsidRPr="00DB1E2A">
        <w:rPr>
          <w:rFonts w:ascii="Times New Roman" w:eastAsia="Times New Roman" w:hAnsi="Times New Roman" w:cs="Times New Roman"/>
          <w:b w:val="0"/>
          <w:sz w:val="28"/>
          <w:szCs w:val="28"/>
        </w:rPr>
        <w:t>.2022  №</w:t>
      </w:r>
      <w:r w:rsidR="00DB1872">
        <w:rPr>
          <w:rFonts w:ascii="Times New Roman" w:eastAsia="Times New Roman" w:hAnsi="Times New Roman" w:cs="Times New Roman"/>
          <w:b w:val="0"/>
          <w:sz w:val="28"/>
          <w:szCs w:val="28"/>
        </w:rPr>
        <w:t>56</w:t>
      </w:r>
      <w:r w:rsidRPr="00DB1E2A">
        <w:rPr>
          <w:rFonts w:ascii="Times New Roman" w:eastAsia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Совет депутатов </w:t>
      </w:r>
      <w:r w:rsidR="0054078E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DB1872">
        <w:rPr>
          <w:rFonts w:ascii="Times New Roman" w:eastAsia="Times New Roman" w:hAnsi="Times New Roman" w:cs="Times New Roman"/>
          <w:b w:val="0"/>
          <w:sz w:val="28"/>
          <w:szCs w:val="28"/>
        </w:rPr>
        <w:t>Красноярского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сельсовета </w:t>
      </w:r>
      <w:r w:rsidR="0054078E">
        <w:rPr>
          <w:rFonts w:ascii="Times New Roman" w:eastAsia="Times New Roman" w:hAnsi="Times New Roman" w:cs="Times New Roman"/>
          <w:b w:val="0"/>
          <w:sz w:val="28"/>
          <w:szCs w:val="28"/>
        </w:rPr>
        <w:t>Татарского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района Новосибирской области,</w:t>
      </w:r>
    </w:p>
    <w:p w:rsidR="006C1F59" w:rsidRDefault="006C1F59">
      <w:pPr>
        <w:pStyle w:val="ConsPlusTitle"/>
        <w:jc w:val="both"/>
        <w:rPr>
          <w:rFonts w:ascii="Times New Roman" w:eastAsia="Times New Roman" w:hAnsi="Times New Roman" w:cs="Times New Roman"/>
          <w:b w:val="0"/>
          <w:strike/>
          <w:sz w:val="28"/>
          <w:szCs w:val="28"/>
        </w:rPr>
      </w:pPr>
    </w:p>
    <w:p w:rsidR="006C1F59" w:rsidRDefault="006C1F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1F59" w:rsidRDefault="00A93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6C1F59" w:rsidRDefault="006C1F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F59" w:rsidRDefault="00A93406">
      <w:pPr>
        <w:pStyle w:val="af9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публичные слушания в </w:t>
      </w:r>
      <w:r w:rsidR="0054078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B18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расноярском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</w:t>
      </w:r>
      <w:r w:rsidR="005407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</w:t>
      </w:r>
      <w:r w:rsidR="0054078E">
        <w:rPr>
          <w:rFonts w:ascii="Times New Roman" w:eastAsia="Times New Roman" w:hAnsi="Times New Roman" w:cs="Times New Roman"/>
          <w:sz w:val="28"/>
          <w:szCs w:val="28"/>
          <w:lang w:eastAsia="ru-RU"/>
        </w:rPr>
        <w:t>14.02.2024 г. в 1</w:t>
      </w:r>
      <w:r w:rsidR="00DE4B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в здании </w:t>
      </w:r>
      <w:r w:rsidR="00DE4BD7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</w:t>
      </w:r>
      <w:r w:rsidR="00DB1E2A" w:rsidRPr="00DB1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8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Pr="00DB1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54078E" w:rsidRPr="00DB1E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</w:t>
      </w:r>
      <w:r w:rsidRPr="00DB1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(адрес: </w:t>
      </w:r>
      <w:r w:rsidR="00DB1E2A" w:rsidRPr="00DB1E2A">
        <w:rPr>
          <w:rFonts w:ascii="Times New Roman" w:eastAsia="Times New Roman" w:hAnsi="Times New Roman" w:cs="Times New Roman"/>
          <w:sz w:val="28"/>
          <w:szCs w:val="28"/>
          <w:lang w:eastAsia="ru-RU"/>
        </w:rPr>
        <w:t>с.К</w:t>
      </w:r>
      <w:r w:rsidR="00DB18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расноярка ул.Центральная</w:t>
      </w:r>
      <w:r w:rsidR="00DB1E2A" w:rsidRPr="00DB1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="00DE4BD7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DB1E2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 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 w:rsidR="0054078E">
        <w:rPr>
          <w:rFonts w:ascii="Times New Roman" w:hAnsi="Times New Roman"/>
          <w:sz w:val="28"/>
          <w:szCs w:val="28"/>
        </w:rPr>
        <w:t>Татарского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объединения,</w:t>
      </w:r>
      <w:r>
        <w:rPr>
          <w:rFonts w:ascii="Times New Roman" w:eastAsia="Times New Roman" w:hAnsi="Times New Roman"/>
          <w:sz w:val="28"/>
          <w:szCs w:val="28"/>
        </w:rPr>
        <w:t xml:space="preserve"> не влекущего изменения границ иных муниципальных образований,</w:t>
      </w:r>
      <w:r>
        <w:rPr>
          <w:rFonts w:ascii="Times New Roman" w:hAnsi="Times New Roman"/>
          <w:sz w:val="28"/>
          <w:szCs w:val="28"/>
        </w:rPr>
        <w:t xml:space="preserve"> и наделении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(проект решения прилагается)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1F59" w:rsidRDefault="00A93406" w:rsidP="00E47494">
      <w:pPr>
        <w:pStyle w:val="af9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Установить, что предложения и замечания по данному вопросу принимаются в письменной форме </w:t>
      </w:r>
      <w:r w:rsidRPr="00DB1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A3F8C" w:rsidRPr="00E4749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01 до 13 </w:t>
      </w:r>
      <w:r w:rsidRPr="00E4749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февраля 2024</w:t>
      </w:r>
      <w:r w:rsidRPr="00DB1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54078E">
        <w:rPr>
          <w:rFonts w:ascii="Times New Roman" w:eastAsia="Times New Roman" w:hAnsi="Times New Roman" w:cs="Times New Roman"/>
          <w:sz w:val="28"/>
          <w:szCs w:val="28"/>
          <w:lang w:eastAsia="ru-RU"/>
        </w:rPr>
        <w:t>с.К</w:t>
      </w:r>
      <w:r w:rsidR="00DB18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расноярка</w:t>
      </w:r>
      <w:r w:rsidR="0054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</w:t>
      </w:r>
      <w:r w:rsidR="00DB187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r w:rsidR="0054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="00DB1872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54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7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администрация </w:t>
      </w:r>
      <w:r w:rsidR="00DB18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54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сельсовета, </w:t>
      </w:r>
      <w:r w:rsidR="00540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9:00 до 17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:00</w:t>
      </w:r>
      <w:r w:rsidR="00540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часов, в рабочие дни, контактный телефон </w:t>
      </w:r>
      <w:r w:rsidR="0054078E">
        <w:rPr>
          <w:rFonts w:ascii="Times New Roman" w:eastAsia="Times New Roman" w:hAnsi="Times New Roman" w:cs="Times New Roman"/>
          <w:sz w:val="28"/>
          <w:szCs w:val="28"/>
          <w:lang w:eastAsia="ru-RU"/>
        </w:rPr>
        <w:t>8-383-64-5</w:t>
      </w:r>
      <w:r w:rsidR="00DB1872">
        <w:rPr>
          <w:rFonts w:ascii="Times New Roman" w:eastAsia="Times New Roman" w:hAnsi="Times New Roman" w:cs="Times New Roman"/>
          <w:sz w:val="28"/>
          <w:szCs w:val="28"/>
          <w:lang w:eastAsia="ru-RU"/>
        </w:rPr>
        <w:t>1-146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 официальном сайте </w:t>
      </w:r>
      <w:r w:rsidR="0054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B18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5407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информационно – телекоммуникационной сети «Интерн</w:t>
      </w:r>
      <w:r w:rsidR="00E47494">
        <w:rPr>
          <w:rFonts w:ascii="Times New Roman" w:eastAsia="Times New Roman" w:hAnsi="Times New Roman" w:cs="Times New Roman"/>
          <w:sz w:val="28"/>
          <w:szCs w:val="28"/>
          <w:lang w:eastAsia="ru-RU"/>
        </w:rPr>
        <w:t>ет».</w:t>
      </w:r>
    </w:p>
    <w:p w:rsidR="00E47494" w:rsidRDefault="00E47494" w:rsidP="00E474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47494">
        <w:rPr>
          <w:rFonts w:ascii="Times New Roman" w:hAnsi="Times New Roman" w:cs="Times New Roman"/>
          <w:sz w:val="28"/>
          <w:szCs w:val="28"/>
        </w:rPr>
        <w:t>Утвердить  состав рабочей группы по подготовке и проведению публичных слушаний  по вопросу  о  преобразовании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наделении вновь образованного муниципального образования статусом муниципального округа  согласно приложению.</w:t>
      </w:r>
    </w:p>
    <w:p w:rsidR="006C1F59" w:rsidRPr="00E47494" w:rsidRDefault="00A93406" w:rsidP="00E474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Руководство за деятельностью по обобщению и подготовке для внесения на рассмотрение сессии Совета депутатов</w:t>
      </w:r>
      <w:r w:rsidR="0054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8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54078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4749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предложений населения по вышеуказанному проекту возложить на </w:t>
      </w:r>
      <w:r w:rsidR="00E47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рабочей группы Совета депутатов </w:t>
      </w:r>
      <w:r w:rsidR="00DB18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E47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Татарского района Новосибирской о</w:t>
      </w:r>
      <w:r w:rsidR="00DB187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47494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</w:t>
      </w:r>
    </w:p>
    <w:p w:rsidR="006C1F59" w:rsidRDefault="00A934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5. Опубликовать решение в</w:t>
      </w:r>
      <w:r w:rsidR="0054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</w:t>
      </w:r>
      <w:r w:rsidR="00DB18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расноярском</w:t>
      </w:r>
      <w:r w:rsidR="0054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вестнике</w:t>
      </w:r>
      <w:r w:rsidR="00862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сайте </w:t>
      </w:r>
      <w:r w:rsidR="00DB18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5407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информационно – телекоммуникационной сети «Интернет»</w:t>
      </w:r>
      <w:r w:rsidR="00862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федеральной государственной системе «Единый портал государственных и муниципальных услуг</w:t>
      </w:r>
      <w:bookmarkStart w:id="0" w:name="_GoBack"/>
      <w:bookmarkEnd w:id="0"/>
      <w:r w:rsidR="008623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1F59" w:rsidRDefault="00A934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6. Решение вступает в силу с даты официального опубликования.</w:t>
      </w:r>
    </w:p>
    <w:p w:rsidR="006C1F59" w:rsidRPr="008623FE" w:rsidRDefault="006C1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F59" w:rsidRDefault="006C1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F59" w:rsidRDefault="006C1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F59" w:rsidRDefault="00A9340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</w:t>
      </w:r>
    </w:p>
    <w:p w:rsidR="006C1F59" w:rsidRDefault="00DB187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Красноярского</w:t>
      </w:r>
      <w:r w:rsidR="00A93406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6C1F59" w:rsidRDefault="0054078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Татарского</w:t>
      </w:r>
      <w:r w:rsidR="00A93406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6C1F59" w:rsidRDefault="00A9340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</w:t>
      </w:r>
      <w:r w:rsidR="00DB1872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54078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DB1872">
        <w:rPr>
          <w:rFonts w:ascii="Times New Roman" w:eastAsia="Calibri" w:hAnsi="Times New Roman" w:cs="Times New Roman"/>
          <w:sz w:val="28"/>
          <w:szCs w:val="28"/>
        </w:rPr>
        <w:t>Поддубная Т.Ю.</w:t>
      </w:r>
    </w:p>
    <w:p w:rsidR="006C1F59" w:rsidRDefault="006C1F5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1F59" w:rsidRDefault="006C1F5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6C1F59" w:rsidRDefault="006C1F59"/>
    <w:p w:rsidR="00E47494" w:rsidRDefault="00E47494"/>
    <w:p w:rsidR="00E47494" w:rsidRDefault="00E47494"/>
    <w:p w:rsidR="00E47494" w:rsidRDefault="00E47494"/>
    <w:p w:rsidR="00E47494" w:rsidRDefault="00E47494"/>
    <w:p w:rsidR="00E47494" w:rsidRPr="00E47494" w:rsidRDefault="00E47494" w:rsidP="00E47494">
      <w:pPr>
        <w:pStyle w:val="a3"/>
        <w:jc w:val="right"/>
        <w:rPr>
          <w:rFonts w:ascii="Times New Roman" w:hAnsi="Times New Roman" w:cs="Times New Roman"/>
        </w:rPr>
      </w:pPr>
      <w:r w:rsidRPr="00E47494">
        <w:rPr>
          <w:rFonts w:ascii="Times New Roman" w:hAnsi="Times New Roman" w:cs="Times New Roman"/>
        </w:rPr>
        <w:lastRenderedPageBreak/>
        <w:t xml:space="preserve">Приложение                                                                         </w:t>
      </w:r>
    </w:p>
    <w:p w:rsidR="00E47494" w:rsidRPr="00E47494" w:rsidRDefault="00E47494" w:rsidP="00E47494">
      <w:pPr>
        <w:pStyle w:val="a3"/>
        <w:jc w:val="right"/>
        <w:rPr>
          <w:rFonts w:ascii="Times New Roman" w:hAnsi="Times New Roman" w:cs="Times New Roman"/>
        </w:rPr>
      </w:pPr>
      <w:r w:rsidRPr="00E47494">
        <w:rPr>
          <w:rFonts w:ascii="Times New Roman" w:hAnsi="Times New Roman" w:cs="Times New Roman"/>
        </w:rPr>
        <w:t xml:space="preserve">к решению Совета депутатов </w:t>
      </w:r>
    </w:p>
    <w:p w:rsidR="00E47494" w:rsidRPr="00E47494" w:rsidRDefault="00DB1872" w:rsidP="00E47494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Красноярского</w:t>
      </w:r>
      <w:r w:rsidR="00E47494" w:rsidRPr="00E47494">
        <w:rPr>
          <w:rFonts w:ascii="Times New Roman" w:hAnsi="Times New Roman" w:cs="Times New Roman"/>
        </w:rPr>
        <w:t xml:space="preserve"> сельсовета </w:t>
      </w:r>
    </w:p>
    <w:p w:rsidR="00E47494" w:rsidRPr="00E47494" w:rsidRDefault="00E47494" w:rsidP="00E47494">
      <w:pPr>
        <w:pStyle w:val="a3"/>
        <w:jc w:val="right"/>
        <w:rPr>
          <w:rFonts w:ascii="Times New Roman" w:hAnsi="Times New Roman" w:cs="Times New Roman"/>
        </w:rPr>
      </w:pPr>
      <w:r w:rsidRPr="00E47494">
        <w:rPr>
          <w:rFonts w:ascii="Times New Roman" w:hAnsi="Times New Roman" w:cs="Times New Roman"/>
        </w:rPr>
        <w:t xml:space="preserve">Татарского  района </w:t>
      </w:r>
    </w:p>
    <w:p w:rsidR="00E47494" w:rsidRPr="00E47494" w:rsidRDefault="00E47494" w:rsidP="00E47494">
      <w:pPr>
        <w:pStyle w:val="a3"/>
        <w:jc w:val="right"/>
        <w:rPr>
          <w:rFonts w:ascii="Times New Roman" w:hAnsi="Times New Roman" w:cs="Times New Roman"/>
        </w:rPr>
      </w:pPr>
      <w:r w:rsidRPr="00E47494">
        <w:rPr>
          <w:rFonts w:ascii="Times New Roman" w:hAnsi="Times New Roman" w:cs="Times New Roman"/>
        </w:rPr>
        <w:t>Новосибирской области</w:t>
      </w:r>
    </w:p>
    <w:p w:rsidR="00E47494" w:rsidRPr="00E47494" w:rsidRDefault="00E47494" w:rsidP="00E47494">
      <w:pPr>
        <w:pStyle w:val="a3"/>
        <w:jc w:val="right"/>
        <w:rPr>
          <w:rFonts w:ascii="Times New Roman" w:hAnsi="Times New Roman" w:cs="Times New Roman"/>
        </w:rPr>
      </w:pPr>
      <w:r w:rsidRPr="00E47494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от 01.02 .2024г.  №1</w:t>
      </w:r>
      <w:r w:rsidR="00DB1872">
        <w:rPr>
          <w:rFonts w:ascii="Times New Roman" w:hAnsi="Times New Roman" w:cs="Times New Roman"/>
        </w:rPr>
        <w:t>09</w:t>
      </w:r>
    </w:p>
    <w:p w:rsidR="00E47494" w:rsidRPr="00E47494" w:rsidRDefault="00E47494" w:rsidP="00E47494">
      <w:pPr>
        <w:rPr>
          <w:rFonts w:ascii="Times New Roman" w:hAnsi="Times New Roman" w:cs="Times New Roman"/>
          <w:sz w:val="28"/>
        </w:rPr>
      </w:pPr>
    </w:p>
    <w:p w:rsidR="00E47494" w:rsidRPr="00E47494" w:rsidRDefault="00E47494" w:rsidP="00E47494">
      <w:pPr>
        <w:jc w:val="center"/>
        <w:rPr>
          <w:rFonts w:ascii="Times New Roman" w:hAnsi="Times New Roman" w:cs="Times New Roman"/>
          <w:sz w:val="28"/>
        </w:rPr>
      </w:pPr>
      <w:r w:rsidRPr="00E47494">
        <w:rPr>
          <w:rFonts w:ascii="Times New Roman" w:hAnsi="Times New Roman" w:cs="Times New Roman"/>
          <w:sz w:val="28"/>
        </w:rPr>
        <w:t>СОСТАВ</w:t>
      </w:r>
    </w:p>
    <w:p w:rsidR="00E47494" w:rsidRPr="00E47494" w:rsidRDefault="00E47494" w:rsidP="00E47494">
      <w:pPr>
        <w:jc w:val="center"/>
        <w:rPr>
          <w:rFonts w:ascii="Times New Roman" w:hAnsi="Times New Roman" w:cs="Times New Roman"/>
          <w:sz w:val="28"/>
        </w:rPr>
      </w:pPr>
      <w:r w:rsidRPr="00E47494">
        <w:rPr>
          <w:rFonts w:ascii="Times New Roman" w:hAnsi="Times New Roman" w:cs="Times New Roman"/>
          <w:sz w:val="28"/>
        </w:rPr>
        <w:t>рабочей группы по подготовке  и проведению публичных слушаний</w:t>
      </w:r>
      <w:r w:rsidRPr="00E47494">
        <w:rPr>
          <w:rFonts w:ascii="Times New Roman" w:hAnsi="Times New Roman" w:cs="Times New Roman"/>
          <w:bCs/>
          <w:sz w:val="28"/>
        </w:rPr>
        <w:t xml:space="preserve"> по вопросу </w:t>
      </w:r>
      <w:r w:rsidRPr="00E47494">
        <w:rPr>
          <w:rFonts w:ascii="Times New Roman" w:hAnsi="Times New Roman" w:cs="Times New Roman"/>
          <w:sz w:val="28"/>
          <w:szCs w:val="28"/>
        </w:rPr>
        <w:t xml:space="preserve">о  преобразовании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наделении вновь образованного муниципального образования статусом муниципального округа </w:t>
      </w:r>
    </w:p>
    <w:p w:rsidR="00E47494" w:rsidRPr="00E47494" w:rsidRDefault="00E47494" w:rsidP="00E47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494">
        <w:rPr>
          <w:rFonts w:ascii="Times New Roman" w:hAnsi="Times New Roman" w:cs="Times New Roman"/>
          <w:sz w:val="28"/>
          <w:szCs w:val="28"/>
        </w:rPr>
        <w:t xml:space="preserve">- председатель рабочей группы  – </w:t>
      </w:r>
      <w:r w:rsidR="00DB1872">
        <w:rPr>
          <w:rFonts w:ascii="Times New Roman" w:hAnsi="Times New Roman" w:cs="Times New Roman"/>
          <w:sz w:val="28"/>
          <w:szCs w:val="28"/>
        </w:rPr>
        <w:t>Поддубная Татьяна Юрьевна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494">
        <w:rPr>
          <w:rFonts w:ascii="Times New Roman" w:hAnsi="Times New Roman" w:cs="Times New Roman"/>
          <w:sz w:val="28"/>
          <w:szCs w:val="28"/>
        </w:rPr>
        <w:t xml:space="preserve">, депутат Совета депутатов </w:t>
      </w:r>
      <w:r w:rsidR="00DB1872">
        <w:rPr>
          <w:rFonts w:ascii="Times New Roman" w:hAnsi="Times New Roman" w:cs="Times New Roman"/>
          <w:sz w:val="28"/>
          <w:szCs w:val="28"/>
        </w:rPr>
        <w:t>Красноярского</w:t>
      </w:r>
      <w:r w:rsidRPr="00E47494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Татарского района Новосибирской области</w:t>
      </w:r>
      <w:r w:rsidRPr="00E47494">
        <w:rPr>
          <w:rFonts w:ascii="Times New Roman" w:hAnsi="Times New Roman" w:cs="Times New Roman"/>
          <w:sz w:val="28"/>
          <w:szCs w:val="28"/>
        </w:rPr>
        <w:t>,</w:t>
      </w:r>
    </w:p>
    <w:p w:rsidR="00E47494" w:rsidRPr="00E47494" w:rsidRDefault="00E47494" w:rsidP="00E4749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47494" w:rsidRPr="00E47494" w:rsidRDefault="00E47494" w:rsidP="00E47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494">
        <w:rPr>
          <w:rFonts w:ascii="Times New Roman" w:hAnsi="Times New Roman" w:cs="Times New Roman"/>
          <w:sz w:val="28"/>
          <w:szCs w:val="28"/>
        </w:rPr>
        <w:t xml:space="preserve">- секретарь рабочей группы  –  </w:t>
      </w:r>
      <w:r w:rsidR="00DB1872">
        <w:rPr>
          <w:rFonts w:ascii="Times New Roman" w:hAnsi="Times New Roman" w:cs="Times New Roman"/>
          <w:sz w:val="28"/>
          <w:szCs w:val="28"/>
        </w:rPr>
        <w:t>Федина Марина Викторовна</w:t>
      </w:r>
      <w:r w:rsidRPr="00E47494">
        <w:rPr>
          <w:rFonts w:ascii="Times New Roman" w:hAnsi="Times New Roman" w:cs="Times New Roman"/>
          <w:sz w:val="28"/>
          <w:szCs w:val="28"/>
        </w:rPr>
        <w:t xml:space="preserve">, специалист 1 разряда </w:t>
      </w:r>
      <w:r w:rsidR="00DB1872">
        <w:rPr>
          <w:rFonts w:ascii="Times New Roman" w:hAnsi="Times New Roman" w:cs="Times New Roman"/>
          <w:sz w:val="28"/>
          <w:szCs w:val="28"/>
        </w:rPr>
        <w:t>Красноярского</w:t>
      </w:r>
      <w:r w:rsidRPr="00E47494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Татарского района Новосибирской области</w:t>
      </w:r>
    </w:p>
    <w:p w:rsidR="00E47494" w:rsidRPr="00E47494" w:rsidRDefault="00E47494" w:rsidP="00E4749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47494" w:rsidRPr="00E47494" w:rsidRDefault="00E47494" w:rsidP="00E47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494">
        <w:rPr>
          <w:rFonts w:ascii="Times New Roman" w:hAnsi="Times New Roman" w:cs="Times New Roman"/>
          <w:sz w:val="28"/>
          <w:szCs w:val="28"/>
        </w:rPr>
        <w:t>- члены рабочей группы:</w:t>
      </w:r>
    </w:p>
    <w:p w:rsidR="00E47494" w:rsidRPr="00E47494" w:rsidRDefault="00E47494" w:rsidP="00E47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49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872">
        <w:rPr>
          <w:rFonts w:ascii="Times New Roman" w:hAnsi="Times New Roman" w:cs="Times New Roman"/>
          <w:sz w:val="28"/>
          <w:szCs w:val="28"/>
        </w:rPr>
        <w:t>Литяго Дарья Игоревна</w:t>
      </w:r>
      <w:r w:rsidRPr="00E47494">
        <w:rPr>
          <w:rFonts w:ascii="Times New Roman" w:hAnsi="Times New Roman" w:cs="Times New Roman"/>
          <w:sz w:val="28"/>
          <w:szCs w:val="28"/>
        </w:rPr>
        <w:t xml:space="preserve">, депутат Совета депутатов </w:t>
      </w:r>
      <w:r w:rsidR="00DB1872">
        <w:rPr>
          <w:rFonts w:ascii="Times New Roman" w:hAnsi="Times New Roman" w:cs="Times New Roman"/>
          <w:sz w:val="28"/>
          <w:szCs w:val="28"/>
        </w:rPr>
        <w:t>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494">
        <w:rPr>
          <w:rFonts w:ascii="Times New Roman" w:hAnsi="Times New Roman" w:cs="Times New Roman"/>
          <w:sz w:val="28"/>
          <w:szCs w:val="28"/>
        </w:rPr>
        <w:t xml:space="preserve">сельсовета  </w:t>
      </w:r>
      <w:r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</w:p>
    <w:p w:rsidR="00E47494" w:rsidRPr="00E47494" w:rsidRDefault="00E47494" w:rsidP="00E4749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47494" w:rsidRPr="00E47494" w:rsidRDefault="00E47494" w:rsidP="00E47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494">
        <w:rPr>
          <w:rFonts w:ascii="Times New Roman" w:hAnsi="Times New Roman" w:cs="Times New Roman"/>
          <w:sz w:val="28"/>
          <w:szCs w:val="28"/>
        </w:rPr>
        <w:t>-</w:t>
      </w:r>
      <w:r w:rsidR="00DB1872">
        <w:rPr>
          <w:rFonts w:ascii="Times New Roman" w:hAnsi="Times New Roman" w:cs="Times New Roman"/>
          <w:sz w:val="28"/>
          <w:szCs w:val="28"/>
        </w:rPr>
        <w:t>Чеханатова Лариса Петровна</w:t>
      </w:r>
      <w:r w:rsidRPr="00E47494">
        <w:rPr>
          <w:rFonts w:ascii="Times New Roman" w:hAnsi="Times New Roman" w:cs="Times New Roman"/>
          <w:sz w:val="28"/>
          <w:szCs w:val="28"/>
        </w:rPr>
        <w:t xml:space="preserve">, директор МБУК </w:t>
      </w:r>
      <w:r w:rsidR="00DB1872">
        <w:rPr>
          <w:rFonts w:ascii="Times New Roman" w:hAnsi="Times New Roman" w:cs="Times New Roman"/>
          <w:sz w:val="28"/>
          <w:szCs w:val="28"/>
        </w:rPr>
        <w:t>Красноярского</w:t>
      </w:r>
      <w:r w:rsidRPr="00E4749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47494" w:rsidRPr="00E47494" w:rsidRDefault="00E47494" w:rsidP="00E4749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47494" w:rsidRPr="00E47494" w:rsidRDefault="00E47494" w:rsidP="00E47494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494">
        <w:rPr>
          <w:rFonts w:ascii="Times New Roman" w:hAnsi="Times New Roman" w:cs="Times New Roman"/>
          <w:sz w:val="28"/>
          <w:szCs w:val="28"/>
        </w:rPr>
        <w:t>-</w:t>
      </w:r>
      <w:r w:rsidR="0041320D">
        <w:rPr>
          <w:rFonts w:ascii="Times New Roman" w:hAnsi="Times New Roman" w:cs="Times New Roman"/>
          <w:sz w:val="28"/>
          <w:szCs w:val="28"/>
        </w:rPr>
        <w:t xml:space="preserve"> </w:t>
      </w:r>
      <w:r w:rsidR="00DB1872">
        <w:rPr>
          <w:rFonts w:ascii="Times New Roman" w:hAnsi="Times New Roman" w:cs="Times New Roman"/>
          <w:sz w:val="28"/>
          <w:szCs w:val="28"/>
        </w:rPr>
        <w:t>Автушенко Любовь Яковлевна</w:t>
      </w:r>
      <w:r w:rsidRPr="00E47494">
        <w:rPr>
          <w:rFonts w:ascii="Times New Roman" w:hAnsi="Times New Roman" w:cs="Times New Roman"/>
          <w:sz w:val="28"/>
          <w:szCs w:val="28"/>
        </w:rPr>
        <w:t xml:space="preserve">, депутат Совета депутатов </w:t>
      </w:r>
      <w:r w:rsidR="00DB1872">
        <w:rPr>
          <w:rFonts w:ascii="Times New Roman" w:hAnsi="Times New Roman" w:cs="Times New Roman"/>
          <w:sz w:val="28"/>
          <w:szCs w:val="28"/>
        </w:rPr>
        <w:t>Красноярского</w:t>
      </w:r>
      <w:r w:rsidRPr="00E47494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41320D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</w:p>
    <w:p w:rsidR="00E47494" w:rsidRPr="00E47494" w:rsidRDefault="00E47494">
      <w:pPr>
        <w:rPr>
          <w:rFonts w:ascii="Times New Roman" w:hAnsi="Times New Roman" w:cs="Times New Roman"/>
        </w:rPr>
      </w:pPr>
    </w:p>
    <w:sectPr w:rsidR="00E47494" w:rsidRPr="00E47494" w:rsidSect="00322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3CA" w:rsidRDefault="000863CA">
      <w:pPr>
        <w:spacing w:after="0" w:line="240" w:lineRule="auto"/>
      </w:pPr>
      <w:r>
        <w:separator/>
      </w:r>
    </w:p>
  </w:endnote>
  <w:endnote w:type="continuationSeparator" w:id="1">
    <w:p w:rsidR="000863CA" w:rsidRDefault="0008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3CA" w:rsidRDefault="000863CA">
      <w:pPr>
        <w:spacing w:after="0" w:line="240" w:lineRule="auto"/>
      </w:pPr>
      <w:r>
        <w:separator/>
      </w:r>
    </w:p>
  </w:footnote>
  <w:footnote w:type="continuationSeparator" w:id="1">
    <w:p w:rsidR="000863CA" w:rsidRDefault="00086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208A6"/>
    <w:multiLevelType w:val="hybridMultilevel"/>
    <w:tmpl w:val="10469F24"/>
    <w:lvl w:ilvl="0" w:tplc="AC6AD2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9BE3514">
      <w:start w:val="1"/>
      <w:numFmt w:val="lowerLetter"/>
      <w:lvlText w:val="%2."/>
      <w:lvlJc w:val="left"/>
      <w:pPr>
        <w:ind w:left="1788" w:hanging="360"/>
      </w:pPr>
    </w:lvl>
    <w:lvl w:ilvl="2" w:tplc="99DC1D3C">
      <w:start w:val="1"/>
      <w:numFmt w:val="lowerRoman"/>
      <w:lvlText w:val="%3."/>
      <w:lvlJc w:val="right"/>
      <w:pPr>
        <w:ind w:left="2508" w:hanging="180"/>
      </w:pPr>
    </w:lvl>
    <w:lvl w:ilvl="3" w:tplc="EDBE2D7A">
      <w:start w:val="1"/>
      <w:numFmt w:val="decimal"/>
      <w:lvlText w:val="%4."/>
      <w:lvlJc w:val="left"/>
      <w:pPr>
        <w:ind w:left="3228" w:hanging="360"/>
      </w:pPr>
    </w:lvl>
    <w:lvl w:ilvl="4" w:tplc="F6E2CDC0">
      <w:start w:val="1"/>
      <w:numFmt w:val="lowerLetter"/>
      <w:lvlText w:val="%5."/>
      <w:lvlJc w:val="left"/>
      <w:pPr>
        <w:ind w:left="3948" w:hanging="360"/>
      </w:pPr>
    </w:lvl>
    <w:lvl w:ilvl="5" w:tplc="E5A4467A">
      <w:start w:val="1"/>
      <w:numFmt w:val="lowerRoman"/>
      <w:lvlText w:val="%6."/>
      <w:lvlJc w:val="right"/>
      <w:pPr>
        <w:ind w:left="4668" w:hanging="180"/>
      </w:pPr>
    </w:lvl>
    <w:lvl w:ilvl="6" w:tplc="2326BDA6">
      <w:start w:val="1"/>
      <w:numFmt w:val="decimal"/>
      <w:lvlText w:val="%7."/>
      <w:lvlJc w:val="left"/>
      <w:pPr>
        <w:ind w:left="5388" w:hanging="360"/>
      </w:pPr>
    </w:lvl>
    <w:lvl w:ilvl="7" w:tplc="FE9E9E6E">
      <w:start w:val="1"/>
      <w:numFmt w:val="lowerLetter"/>
      <w:lvlText w:val="%8."/>
      <w:lvlJc w:val="left"/>
      <w:pPr>
        <w:ind w:left="6108" w:hanging="360"/>
      </w:pPr>
    </w:lvl>
    <w:lvl w:ilvl="8" w:tplc="7472DDCE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1F59"/>
    <w:rsid w:val="000863CA"/>
    <w:rsid w:val="0013278C"/>
    <w:rsid w:val="003220B9"/>
    <w:rsid w:val="0041320D"/>
    <w:rsid w:val="0054078E"/>
    <w:rsid w:val="0057327D"/>
    <w:rsid w:val="005C1D0A"/>
    <w:rsid w:val="006112E7"/>
    <w:rsid w:val="00633667"/>
    <w:rsid w:val="006A5ED9"/>
    <w:rsid w:val="006C1F59"/>
    <w:rsid w:val="007344BB"/>
    <w:rsid w:val="007549BF"/>
    <w:rsid w:val="008623FE"/>
    <w:rsid w:val="008D57D0"/>
    <w:rsid w:val="00911D10"/>
    <w:rsid w:val="00A21EE8"/>
    <w:rsid w:val="00A60C5B"/>
    <w:rsid w:val="00A833A6"/>
    <w:rsid w:val="00A93406"/>
    <w:rsid w:val="00AF6F14"/>
    <w:rsid w:val="00B05CFF"/>
    <w:rsid w:val="00B46075"/>
    <w:rsid w:val="00B60190"/>
    <w:rsid w:val="00D469B4"/>
    <w:rsid w:val="00DA3F8C"/>
    <w:rsid w:val="00DB1872"/>
    <w:rsid w:val="00DB1E2A"/>
    <w:rsid w:val="00DE4BD7"/>
    <w:rsid w:val="00E47494"/>
    <w:rsid w:val="00F30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B9"/>
  </w:style>
  <w:style w:type="paragraph" w:styleId="1">
    <w:name w:val="heading 1"/>
    <w:basedOn w:val="a"/>
    <w:next w:val="a"/>
    <w:link w:val="10"/>
    <w:uiPriority w:val="9"/>
    <w:qFormat/>
    <w:rsid w:val="003220B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220B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3220B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220B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220B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220B9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220B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220B9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220B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0B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220B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220B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220B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220B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220B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220B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220B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220B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220B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3220B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220B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220B9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20B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220B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220B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220B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220B9"/>
    <w:rPr>
      <w:i/>
    </w:rPr>
  </w:style>
  <w:style w:type="paragraph" w:styleId="aa">
    <w:name w:val="header"/>
    <w:basedOn w:val="a"/>
    <w:link w:val="ab"/>
    <w:uiPriority w:val="99"/>
    <w:unhideWhenUsed/>
    <w:rsid w:val="003220B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220B9"/>
  </w:style>
  <w:style w:type="paragraph" w:styleId="ac">
    <w:name w:val="footer"/>
    <w:basedOn w:val="a"/>
    <w:link w:val="ad"/>
    <w:uiPriority w:val="99"/>
    <w:unhideWhenUsed/>
    <w:rsid w:val="003220B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3220B9"/>
  </w:style>
  <w:style w:type="paragraph" w:styleId="ae">
    <w:name w:val="caption"/>
    <w:basedOn w:val="a"/>
    <w:next w:val="a"/>
    <w:uiPriority w:val="35"/>
    <w:semiHidden/>
    <w:unhideWhenUsed/>
    <w:qFormat/>
    <w:rsid w:val="003220B9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3220B9"/>
  </w:style>
  <w:style w:type="table" w:styleId="af">
    <w:name w:val="Table Grid"/>
    <w:basedOn w:val="a1"/>
    <w:uiPriority w:val="59"/>
    <w:rsid w:val="003220B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220B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220B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220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220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220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220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220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220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220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220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220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220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220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220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220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220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220B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22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sid w:val="003220B9"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3220B9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3220B9"/>
    <w:rPr>
      <w:sz w:val="18"/>
    </w:rPr>
  </w:style>
  <w:style w:type="character" w:styleId="af3">
    <w:name w:val="footnote reference"/>
    <w:basedOn w:val="a0"/>
    <w:uiPriority w:val="99"/>
    <w:unhideWhenUsed/>
    <w:rsid w:val="003220B9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3220B9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3220B9"/>
    <w:rPr>
      <w:sz w:val="20"/>
    </w:rPr>
  </w:style>
  <w:style w:type="character" w:styleId="af6">
    <w:name w:val="endnote reference"/>
    <w:basedOn w:val="a0"/>
    <w:uiPriority w:val="99"/>
    <w:semiHidden/>
    <w:unhideWhenUsed/>
    <w:rsid w:val="003220B9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3220B9"/>
    <w:pPr>
      <w:spacing w:after="57"/>
    </w:pPr>
  </w:style>
  <w:style w:type="paragraph" w:styleId="23">
    <w:name w:val="toc 2"/>
    <w:basedOn w:val="a"/>
    <w:next w:val="a"/>
    <w:uiPriority w:val="39"/>
    <w:unhideWhenUsed/>
    <w:rsid w:val="003220B9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3220B9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3220B9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3220B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220B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220B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220B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220B9"/>
    <w:pPr>
      <w:spacing w:after="57"/>
      <w:ind w:left="2268"/>
    </w:pPr>
  </w:style>
  <w:style w:type="paragraph" w:styleId="af7">
    <w:name w:val="TOC Heading"/>
    <w:uiPriority w:val="39"/>
    <w:unhideWhenUsed/>
    <w:rsid w:val="003220B9"/>
  </w:style>
  <w:style w:type="paragraph" w:styleId="af8">
    <w:name w:val="table of figures"/>
    <w:basedOn w:val="a"/>
    <w:next w:val="a"/>
    <w:uiPriority w:val="99"/>
    <w:unhideWhenUsed/>
    <w:rsid w:val="003220B9"/>
    <w:pPr>
      <w:spacing w:after="0"/>
    </w:pPr>
  </w:style>
  <w:style w:type="paragraph" w:styleId="af9">
    <w:name w:val="List Paragraph"/>
    <w:basedOn w:val="a"/>
    <w:uiPriority w:val="34"/>
    <w:qFormat/>
    <w:rsid w:val="003220B9"/>
    <w:pPr>
      <w:ind w:left="720"/>
      <w:contextualSpacing/>
    </w:pPr>
  </w:style>
  <w:style w:type="paragraph" w:customStyle="1" w:styleId="ConsPlusTitle">
    <w:name w:val="ConsPlusTitle"/>
    <w:rsid w:val="003220B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322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322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Анатольевна Оноприенко</dc:creator>
  <cp:lastModifiedBy>buh_krasnoyrka</cp:lastModifiedBy>
  <cp:revision>6</cp:revision>
  <cp:lastPrinted>2024-01-30T02:12:00Z</cp:lastPrinted>
  <dcterms:created xsi:type="dcterms:W3CDTF">2024-01-30T10:04:00Z</dcterms:created>
  <dcterms:modified xsi:type="dcterms:W3CDTF">2024-01-31T02:15:00Z</dcterms:modified>
</cp:coreProperties>
</file>